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2889" w14:textId="25C96668" w:rsidR="005735EB" w:rsidRPr="00972764" w:rsidRDefault="00FF6212">
      <w:pPr>
        <w:spacing w:before="86"/>
        <w:ind w:right="537"/>
        <w:jc w:val="right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272727"/>
        </w:rPr>
        <w:t>Załącznik</w:t>
      </w:r>
      <w:r w:rsidRPr="00972764">
        <w:rPr>
          <w:rFonts w:ascii="Arial" w:hAnsi="Arial" w:cs="Arial"/>
          <w:bCs/>
          <w:color w:val="272727"/>
        </w:rPr>
        <w:t xml:space="preserve"> </w:t>
      </w:r>
      <w:r w:rsidRPr="00972764">
        <w:rPr>
          <w:rFonts w:ascii="Arial" w:hAnsi="Arial" w:cs="Arial"/>
          <w:bCs/>
          <w:color w:val="272727"/>
        </w:rPr>
        <w:t>Nr</w:t>
      </w:r>
      <w:r w:rsidRPr="00972764">
        <w:rPr>
          <w:rFonts w:ascii="Arial" w:hAnsi="Arial" w:cs="Arial"/>
          <w:bCs/>
          <w:color w:val="272727"/>
        </w:rPr>
        <w:t xml:space="preserve"> </w:t>
      </w:r>
      <w:r w:rsidRPr="00972764">
        <w:rPr>
          <w:rFonts w:ascii="Arial" w:hAnsi="Arial" w:cs="Arial"/>
          <w:bCs/>
          <w:color w:val="272727"/>
        </w:rPr>
        <w:t>1</w:t>
      </w:r>
    </w:p>
    <w:p w14:paraId="6524ED0E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4A71165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5FDB7E08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027ED020" w14:textId="501B6F58" w:rsidR="005735EB" w:rsidRPr="00972764" w:rsidRDefault="00972764" w:rsidP="00972764">
      <w:pPr>
        <w:pStyle w:val="Tekstpodstawowy"/>
        <w:spacing w:before="8"/>
        <w:ind w:left="5954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………………………………………..</w:t>
      </w:r>
    </w:p>
    <w:p w14:paraId="56031F95" w14:textId="77777777" w:rsidR="005735EB" w:rsidRPr="005A1B9B" w:rsidRDefault="00FF6212" w:rsidP="00972764">
      <w:pPr>
        <w:ind w:left="5954" w:right="34"/>
        <w:jc w:val="center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42424"/>
          <w:sz w:val="20"/>
          <w:szCs w:val="20"/>
        </w:rPr>
        <w:t>miejscowość,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>data</w:t>
      </w:r>
    </w:p>
    <w:p w14:paraId="50DF8DAB" w14:textId="77777777" w:rsidR="005735EB" w:rsidRPr="00972764" w:rsidRDefault="005735EB">
      <w:pPr>
        <w:pStyle w:val="Tekstpodstawowy"/>
        <w:spacing w:before="110"/>
        <w:rPr>
          <w:rFonts w:ascii="Arial" w:hAnsi="Arial" w:cs="Arial"/>
          <w:b w:val="0"/>
          <w:sz w:val="22"/>
          <w:szCs w:val="22"/>
        </w:rPr>
      </w:pPr>
    </w:p>
    <w:p w14:paraId="1F3AD09A" w14:textId="40E7D42D" w:rsidR="00972764" w:rsidRDefault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2B4AB13D" w14:textId="2F74645B" w:rsidR="005735EB" w:rsidRPr="005A1B9B" w:rsidRDefault="00FF6212">
      <w:pPr>
        <w:ind w:left="148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92929"/>
          <w:sz w:val="20"/>
          <w:szCs w:val="20"/>
        </w:rPr>
        <w:t>Imię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>i nazwisko</w:t>
      </w:r>
    </w:p>
    <w:p w14:paraId="6B7E3C03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62F6B512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4759B5E4" w14:textId="77777777" w:rsidR="005735EB" w:rsidRPr="005A1B9B" w:rsidRDefault="00FF6212">
      <w:pPr>
        <w:ind w:left="158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42424"/>
          <w:sz w:val="20"/>
          <w:szCs w:val="20"/>
        </w:rPr>
        <w:t>Adres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42424"/>
          <w:sz w:val="20"/>
          <w:szCs w:val="20"/>
        </w:rPr>
        <w:t>zamieszkania</w:t>
      </w:r>
    </w:p>
    <w:p w14:paraId="0E3B061A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</w:p>
    <w:p w14:paraId="0F057B45" w14:textId="484806D5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41811BAE" w14:textId="77777777" w:rsidR="005735EB" w:rsidRPr="005A1B9B" w:rsidRDefault="00FF6212">
      <w:pPr>
        <w:ind w:left="167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92929"/>
          <w:sz w:val="20"/>
          <w:szCs w:val="20"/>
        </w:rPr>
        <w:t>Stan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92929"/>
          <w:sz w:val="20"/>
          <w:szCs w:val="20"/>
        </w:rPr>
        <w:t>cywilny</w:t>
      </w:r>
    </w:p>
    <w:p w14:paraId="110FBF20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0965DC6E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10FEC19A" w14:textId="77777777" w:rsidR="005735EB" w:rsidRPr="005A1B9B" w:rsidRDefault="00FF6212">
      <w:pPr>
        <w:spacing w:before="1"/>
        <w:ind w:left="172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32323"/>
          <w:sz w:val="20"/>
          <w:szCs w:val="20"/>
        </w:rPr>
        <w:t>Seria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i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numer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dowodu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232323"/>
          <w:sz w:val="20"/>
          <w:szCs w:val="20"/>
        </w:rPr>
        <w:t>osobistego</w:t>
      </w:r>
    </w:p>
    <w:p w14:paraId="1855E82C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106A1927" w14:textId="77777777" w:rsidR="00972764" w:rsidRDefault="00972764" w:rsidP="00972764">
      <w:pPr>
        <w:ind w:left="148"/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…………………………………………………</w:t>
      </w:r>
    </w:p>
    <w:p w14:paraId="6D3D5034" w14:textId="77777777" w:rsidR="005735EB" w:rsidRPr="005A1B9B" w:rsidRDefault="00FF6212">
      <w:pPr>
        <w:ind w:left="213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202020"/>
          <w:sz w:val="20"/>
          <w:szCs w:val="20"/>
        </w:rPr>
        <w:t>PESEL,NIP</w:t>
      </w:r>
    </w:p>
    <w:p w14:paraId="643ABBD9" w14:textId="77777777" w:rsidR="005735EB" w:rsidRPr="00972764" w:rsidRDefault="005735E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3C454F78" w14:textId="77777777" w:rsidR="005735EB" w:rsidRPr="00972764" w:rsidRDefault="005735EB">
      <w:pPr>
        <w:pStyle w:val="Tekstpodstawowy"/>
        <w:spacing w:before="66"/>
        <w:rPr>
          <w:rFonts w:ascii="Arial" w:hAnsi="Arial" w:cs="Arial"/>
          <w:b w:val="0"/>
          <w:sz w:val="22"/>
          <w:szCs w:val="22"/>
        </w:rPr>
      </w:pPr>
    </w:p>
    <w:p w14:paraId="4A068E0D" w14:textId="77777777" w:rsidR="005735EB" w:rsidRPr="00972764" w:rsidRDefault="00FF6212">
      <w:pPr>
        <w:pStyle w:val="Tytu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202020"/>
          <w:sz w:val="22"/>
          <w:szCs w:val="22"/>
        </w:rPr>
        <w:t>Oferta</w:t>
      </w:r>
    </w:p>
    <w:p w14:paraId="7884724B" w14:textId="77777777" w:rsidR="005735EB" w:rsidRPr="00972764" w:rsidRDefault="00FF6212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Ja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niżej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podpisany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zdecydowany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jestem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drodze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przetargu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zawrzeć:</w:t>
      </w:r>
    </w:p>
    <w:p w14:paraId="01BD1CFB" w14:textId="097ACF74" w:rsidR="005735EB" w:rsidRPr="00FF6212" w:rsidRDefault="00FF6212" w:rsidP="005A1B9B">
      <w:pPr>
        <w:pStyle w:val="Akapitzlist"/>
        <w:numPr>
          <w:ilvl w:val="0"/>
          <w:numId w:val="1"/>
        </w:numPr>
        <w:spacing w:before="120" w:line="360" w:lineRule="auto"/>
        <w:ind w:left="709" w:hanging="425"/>
        <w:jc w:val="both"/>
        <w:rPr>
          <w:rFonts w:ascii="Arial" w:hAnsi="Arial" w:cs="Arial"/>
          <w:bCs/>
        </w:rPr>
      </w:pPr>
      <w:r w:rsidRPr="00FF6212">
        <w:rPr>
          <w:rFonts w:ascii="Arial" w:hAnsi="Arial" w:cs="Arial"/>
          <w:bCs/>
          <w:color w:val="1F1F1F"/>
          <w:position w:val="1"/>
        </w:rPr>
        <w:t>umowę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o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ustanowienie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przez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Spółdzielnię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odrębnej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własności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lokalu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mieszkalnego</w:t>
      </w:r>
      <w:r w:rsidRPr="00FF6212">
        <w:rPr>
          <w:rFonts w:ascii="Arial" w:hAnsi="Arial" w:cs="Arial"/>
          <w:bCs/>
          <w:color w:val="1F1F1F"/>
          <w:position w:val="1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nr............</w:t>
      </w:r>
      <w:r w:rsidRPr="00FF6212">
        <w:rPr>
          <w:rFonts w:ascii="Arial" w:hAnsi="Arial" w:cs="Arial"/>
          <w:bCs/>
          <w:color w:val="1F1F1F"/>
          <w:position w:val="1"/>
        </w:rPr>
        <w:t xml:space="preserve">.. </w:t>
      </w:r>
      <w:r w:rsidRPr="00FF6212">
        <w:rPr>
          <w:rFonts w:ascii="Arial" w:hAnsi="Arial" w:cs="Arial"/>
          <w:bCs/>
          <w:color w:val="1F1F1F"/>
        </w:rPr>
        <w:t>przy</w:t>
      </w:r>
      <w:r w:rsidR="00972764" w:rsidRPr="00FF6212">
        <w:rPr>
          <w:rFonts w:ascii="Arial" w:hAnsi="Arial" w:cs="Arial"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  <w:position w:val="1"/>
        </w:rPr>
        <w:t>ulicy.........................................</w:t>
      </w:r>
      <w:r w:rsidR="00972764" w:rsidRPr="00FF6212">
        <w:rPr>
          <w:rFonts w:ascii="Arial" w:hAnsi="Arial" w:cs="Arial"/>
          <w:bCs/>
          <w:color w:val="1F1F1F"/>
          <w:position w:val="1"/>
        </w:rPr>
        <w:t>........................</w:t>
      </w:r>
      <w:r w:rsidR="00972764" w:rsidRPr="00FF6212">
        <w:rPr>
          <w:rFonts w:ascii="Arial" w:hAnsi="Arial" w:cs="Arial"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w</w:t>
      </w:r>
      <w:r w:rsidR="00972764" w:rsidRPr="00FF6212">
        <w:rPr>
          <w:rFonts w:ascii="Arial" w:hAnsi="Arial" w:cs="Arial"/>
          <w:bCs/>
          <w:color w:val="1F1F1F"/>
        </w:rPr>
        <w:t xml:space="preserve"> ……………………………..</w:t>
      </w:r>
      <w:r w:rsidR="00972764" w:rsidRPr="00FF6212">
        <w:rPr>
          <w:rFonts w:ascii="Arial" w:hAnsi="Arial" w:cs="Arial"/>
          <w:color w:val="1F1F1F"/>
        </w:rPr>
        <w:t xml:space="preserve">, </w:t>
      </w:r>
      <w:r w:rsidR="00972764" w:rsidRPr="00FF6212">
        <w:rPr>
          <w:rFonts w:ascii="Arial" w:hAnsi="Arial" w:cs="Arial"/>
          <w:color w:val="1F1F1F"/>
        </w:rPr>
        <w:br/>
      </w:r>
      <w:r w:rsidRPr="00FF6212">
        <w:rPr>
          <w:rFonts w:ascii="Arial" w:hAnsi="Arial" w:cs="Arial"/>
          <w:bCs/>
          <w:color w:val="1F1F1F"/>
        </w:rPr>
        <w:t>w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nieruchomości,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dla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której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Spółdzielnia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p</w:t>
      </w:r>
      <w:r w:rsidRPr="00FF6212">
        <w:rPr>
          <w:rFonts w:ascii="Arial" w:hAnsi="Arial" w:cs="Arial"/>
          <w:bCs/>
          <w:color w:val="1F1F1F"/>
        </w:rPr>
        <w:t>osiada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prawomocną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uchwałę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Zarządu</w:t>
      </w:r>
      <w:r w:rsidR="00972764"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 xml:space="preserve">Spółdzielni </w:t>
      </w:r>
      <w:r w:rsidRPr="00FF6212">
        <w:rPr>
          <w:rFonts w:ascii="Arial" w:hAnsi="Arial" w:cs="Arial"/>
          <w:bCs/>
          <w:color w:val="1F1F1F"/>
        </w:rPr>
        <w:t>określającą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przedmiot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odrębnej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własności</w:t>
      </w:r>
      <w:r w:rsidRPr="00FF6212">
        <w:rPr>
          <w:rFonts w:ascii="Arial" w:hAnsi="Arial" w:cs="Arial"/>
          <w:bCs/>
          <w:color w:val="1F1F1F"/>
        </w:rPr>
        <w:t xml:space="preserve"> </w:t>
      </w:r>
      <w:r w:rsidRPr="00FF6212">
        <w:rPr>
          <w:rFonts w:ascii="Arial" w:hAnsi="Arial" w:cs="Arial"/>
          <w:bCs/>
          <w:color w:val="1F1F1F"/>
        </w:rPr>
        <w:t>lokali* lub</w:t>
      </w:r>
    </w:p>
    <w:p w14:paraId="520161C0" w14:textId="752D69B1" w:rsidR="005735EB" w:rsidRPr="00FF6212" w:rsidRDefault="00FF6212" w:rsidP="005A1B9B">
      <w:pPr>
        <w:pStyle w:val="Akapitzlist"/>
        <w:numPr>
          <w:ilvl w:val="0"/>
          <w:numId w:val="1"/>
        </w:numPr>
        <w:spacing w:before="120" w:line="360" w:lineRule="auto"/>
        <w:ind w:left="709" w:hanging="425"/>
        <w:jc w:val="both"/>
        <w:rPr>
          <w:rFonts w:ascii="Arial" w:hAnsi="Arial" w:cs="Arial"/>
          <w:bCs/>
          <w:strike/>
        </w:rPr>
      </w:pPr>
      <w:r w:rsidRPr="00FF6212">
        <w:rPr>
          <w:rFonts w:ascii="Arial" w:hAnsi="Arial" w:cs="Arial"/>
          <w:bCs/>
          <w:strike/>
          <w:color w:val="1F1F1F"/>
        </w:rPr>
        <w:t>umowę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przedwstępną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do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ustanowienia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prawa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odrębnej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własności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lokalu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i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przeniesienia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 xml:space="preserve">jego </w:t>
      </w:r>
      <w:r w:rsidRPr="00FF6212">
        <w:rPr>
          <w:rFonts w:ascii="Arial" w:hAnsi="Arial" w:cs="Arial"/>
          <w:bCs/>
          <w:strike/>
          <w:color w:val="1F1F1F"/>
        </w:rPr>
        <w:t>własności,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 której Spółdzielnia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zobowiązuje się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do przeniesienia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własności lokalu mieszkalnego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nr</w:t>
      </w:r>
      <w:r w:rsidR="00972764" w:rsidRPr="00FF6212">
        <w:rPr>
          <w:rFonts w:ascii="Arial" w:hAnsi="Arial" w:cs="Arial"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...............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przy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ulicy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.........................................................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................</w:t>
      </w:r>
      <w:r w:rsidR="00972764" w:rsidRPr="00FF6212">
        <w:rPr>
          <w:rFonts w:ascii="Arial" w:hAnsi="Arial" w:cs="Arial"/>
          <w:bCs/>
          <w:strike/>
          <w:color w:val="1F1F1F"/>
        </w:rPr>
        <w:t>..........</w:t>
      </w:r>
      <w:r w:rsidRPr="00FF6212">
        <w:rPr>
          <w:rFonts w:ascii="Arial" w:hAnsi="Arial" w:cs="Arial"/>
          <w:bCs/>
          <w:strike/>
          <w:color w:val="1F1F1F"/>
        </w:rPr>
        <w:t>,</w:t>
      </w:r>
      <w:r w:rsidR="00972764"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*jeżeli</w:t>
      </w:r>
    </w:p>
    <w:p w14:paraId="1A0FEDAD" w14:textId="47754DF0" w:rsidR="005735EB" w:rsidRPr="00FF6212" w:rsidRDefault="00FF6212" w:rsidP="005A1B9B">
      <w:pPr>
        <w:pStyle w:val="Akapitzlist"/>
        <w:numPr>
          <w:ilvl w:val="1"/>
          <w:numId w:val="1"/>
        </w:numPr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FF6212">
        <w:rPr>
          <w:rFonts w:ascii="Arial" w:hAnsi="Arial" w:cs="Arial"/>
          <w:bCs/>
          <w:strike/>
          <w:color w:val="1F1F1F"/>
        </w:rPr>
        <w:t>lokal ten znajduje się w nieruchomości dla której Spółdzielnia nie może prze</w:t>
      </w:r>
      <w:r w:rsidR="00972764" w:rsidRPr="00FF6212">
        <w:rPr>
          <w:rFonts w:ascii="Arial" w:hAnsi="Arial" w:cs="Arial"/>
          <w:bCs/>
          <w:strike/>
          <w:color w:val="1F1F1F"/>
        </w:rPr>
        <w:t>ni</w:t>
      </w:r>
      <w:r w:rsidRPr="00FF6212">
        <w:rPr>
          <w:rFonts w:ascii="Arial" w:hAnsi="Arial" w:cs="Arial"/>
          <w:bCs/>
          <w:strike/>
          <w:color w:val="1F1F1F"/>
        </w:rPr>
        <w:t>e</w:t>
      </w:r>
      <w:r w:rsidR="00972764" w:rsidRPr="00FF6212">
        <w:rPr>
          <w:rFonts w:ascii="Arial" w:hAnsi="Arial" w:cs="Arial"/>
          <w:bCs/>
          <w:strike/>
          <w:color w:val="1F1F1F"/>
        </w:rPr>
        <w:t>ść</w:t>
      </w:r>
      <w:r w:rsidRPr="00FF6212">
        <w:rPr>
          <w:rFonts w:ascii="Arial" w:hAnsi="Arial" w:cs="Arial"/>
          <w:bCs/>
          <w:strike/>
          <w:color w:val="1F1F1F"/>
        </w:rPr>
        <w:t xml:space="preserve"> własności lokalu z uwagi na nieuregulowany stan prawny gruntu lub z uwagi na niejednorodny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stan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prawny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gruntu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na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którym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znajduje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się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budynek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wraz z lokalem</w:t>
      </w:r>
      <w:r w:rsidRPr="00FF6212">
        <w:rPr>
          <w:rFonts w:ascii="Arial" w:hAnsi="Arial" w:cs="Arial"/>
          <w:bCs/>
          <w:strike/>
          <w:color w:val="1F1F1F"/>
        </w:rPr>
        <w:t>* lub</w:t>
      </w:r>
    </w:p>
    <w:p w14:paraId="701DC10A" w14:textId="77777777" w:rsidR="005735EB" w:rsidRPr="00FF6212" w:rsidRDefault="00FF6212" w:rsidP="005A1B9B">
      <w:pPr>
        <w:pStyle w:val="Akapitzlist"/>
        <w:numPr>
          <w:ilvl w:val="1"/>
          <w:numId w:val="1"/>
        </w:numPr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FF6212">
        <w:rPr>
          <w:rFonts w:ascii="Arial" w:hAnsi="Arial" w:cs="Arial"/>
          <w:bCs/>
          <w:strike/>
          <w:color w:val="1F1F1F"/>
        </w:rPr>
        <w:t>brak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jest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prawomocnej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uchwały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określającej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przedmiot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odrębnej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własności</w:t>
      </w:r>
      <w:r w:rsidRPr="00FF6212">
        <w:rPr>
          <w:rFonts w:ascii="Arial" w:hAnsi="Arial" w:cs="Arial"/>
          <w:bCs/>
          <w:strike/>
          <w:color w:val="1F1F1F"/>
        </w:rPr>
        <w:t xml:space="preserve"> </w:t>
      </w:r>
      <w:r w:rsidRPr="00FF6212">
        <w:rPr>
          <w:rFonts w:ascii="Arial" w:hAnsi="Arial" w:cs="Arial"/>
          <w:bCs/>
          <w:strike/>
          <w:color w:val="1F1F1F"/>
        </w:rPr>
        <w:t>lokali*.</w:t>
      </w:r>
    </w:p>
    <w:p w14:paraId="40838981" w14:textId="2B3FB6D6" w:rsidR="005735EB" w:rsidRPr="005A1B9B" w:rsidRDefault="00FF6212" w:rsidP="005A1B9B">
      <w:pPr>
        <w:pStyle w:val="Tekstpodstawowy"/>
        <w:spacing w:before="120" w:line="360" w:lineRule="auto"/>
        <w:jc w:val="both"/>
        <w:rPr>
          <w:rFonts w:ascii="Arial" w:hAnsi="Arial" w:cs="Arial"/>
          <w:b w:val="0"/>
          <w:color w:val="1F1F1F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proponuję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jako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cenę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ustanowienia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prawa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odrębnej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własności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lokalu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kwotę 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wysokości: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.................................</w:t>
      </w:r>
      <w:r w:rsidR="00972764">
        <w:rPr>
          <w:rFonts w:ascii="Arial" w:hAnsi="Arial" w:cs="Arial"/>
          <w:b w:val="0"/>
          <w:color w:val="1F1F1F"/>
          <w:sz w:val="22"/>
          <w:szCs w:val="22"/>
        </w:rPr>
        <w:t xml:space="preserve">.......................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zł.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(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słownie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złotych: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........................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>.............................................................................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..</w:t>
      </w:r>
      <w:r w:rsidR="00972764">
        <w:rPr>
          <w:rFonts w:ascii="Arial" w:hAnsi="Arial" w:cs="Arial"/>
          <w:b w:val="0"/>
          <w:color w:val="1F1F1F"/>
          <w:sz w:val="22"/>
          <w:szCs w:val="22"/>
        </w:rPr>
        <w:t>)</w:t>
      </w:r>
    </w:p>
    <w:p w14:paraId="2043EE20" w14:textId="77777777" w:rsidR="005A1B9B" w:rsidRDefault="00FF6212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color w:val="1F1F1F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Równocześnie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deklaruję, że dokonam wpłaty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w/w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kwoty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na rachunek bankowy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Warszawskiej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Budowlano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-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Mieszkaniowej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„CHOMICZÓWKA"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Warszawskim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Banku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Spółdzielczym</w:t>
      </w:r>
    </w:p>
    <w:p w14:paraId="5306115B" w14:textId="14F54425" w:rsidR="005735EB" w:rsidRPr="00972764" w:rsidRDefault="00FF6212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nr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71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8015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0004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0022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5474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2001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0003</w:t>
      </w:r>
    </w:p>
    <w:p w14:paraId="2AD4B66A" w14:textId="77777777" w:rsidR="005735EB" w:rsidRPr="00972764" w:rsidRDefault="00FF6212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terminie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ustalonym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przez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Zarząd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Spółdzielni.</w:t>
      </w:r>
    </w:p>
    <w:p w14:paraId="28C5D434" w14:textId="776C3F28" w:rsidR="005735EB" w:rsidRPr="00972764" w:rsidRDefault="00FF6212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972764">
        <w:rPr>
          <w:rFonts w:ascii="Arial" w:hAnsi="Arial" w:cs="Arial"/>
          <w:b w:val="0"/>
          <w:color w:val="1F1F1F"/>
          <w:sz w:val="22"/>
          <w:szCs w:val="22"/>
        </w:rPr>
        <w:lastRenderedPageBreak/>
        <w:t>Dodatkowo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oświadczam, że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zapoznałem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się z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obowiązującym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Spółdzielni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„Regulaminem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przetargu na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ustanowienie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prawa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odrębnej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własności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lokali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mieszkalnych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,znajdujących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się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br/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zasobach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WSBM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 xml:space="preserve"> „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Chomiczówka</w:t>
      </w:r>
      <w:r w:rsidR="005A1B9B">
        <w:rPr>
          <w:rFonts w:ascii="Arial" w:hAnsi="Arial" w:cs="Arial"/>
          <w:b w:val="0"/>
          <w:color w:val="1F1F1F"/>
          <w:sz w:val="22"/>
          <w:szCs w:val="22"/>
        </w:rPr>
        <w:t>”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i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nie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wnoszę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do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niego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 xml:space="preserve"> </w:t>
      </w:r>
      <w:r w:rsidRPr="00972764">
        <w:rPr>
          <w:rFonts w:ascii="Arial" w:hAnsi="Arial" w:cs="Arial"/>
          <w:b w:val="0"/>
          <w:color w:val="1F1F1F"/>
          <w:sz w:val="22"/>
          <w:szCs w:val="22"/>
        </w:rPr>
        <w:t>zastrzeżeń.</w:t>
      </w:r>
    </w:p>
    <w:p w14:paraId="3AFB0C18" w14:textId="0EBFCB2F" w:rsidR="005735EB" w:rsidRPr="00972764" w:rsidRDefault="00FF6212" w:rsidP="005A1B9B">
      <w:pPr>
        <w:spacing w:before="120" w:line="23" w:lineRule="atLeast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Wyrażam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zgodę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przepadek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wpłaconego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wadium,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jeśli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wygraniu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przetargu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wpłacę </w:t>
      </w:r>
      <w:r w:rsidR="005A1B9B">
        <w:rPr>
          <w:rFonts w:ascii="Arial" w:hAnsi="Arial" w:cs="Arial"/>
          <w:bCs/>
          <w:color w:val="1D1D1D"/>
        </w:rPr>
        <w:br/>
      </w:r>
      <w:r w:rsidRPr="00972764">
        <w:rPr>
          <w:rFonts w:ascii="Arial" w:hAnsi="Arial" w:cs="Arial"/>
          <w:bCs/>
          <w:color w:val="1D1D1D"/>
        </w:rPr>
        <w:t>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wyznaczonym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terminie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całej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wylicytowanej kwoty.</w:t>
      </w:r>
    </w:p>
    <w:p w14:paraId="4C0BCC4F" w14:textId="77777777" w:rsidR="005735EB" w:rsidRPr="00972764" w:rsidRDefault="00FF6212" w:rsidP="005A1B9B">
      <w:pPr>
        <w:spacing w:before="120" w:line="23" w:lineRule="atLeast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2C2C2C"/>
          <w:u w:val="single" w:color="5F5F5F"/>
        </w:rPr>
        <w:t>W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razie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wygrania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przetargu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zobowiązuję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się</w:t>
      </w:r>
      <w:r w:rsidRPr="00972764">
        <w:rPr>
          <w:rFonts w:ascii="Arial" w:hAnsi="Arial" w:cs="Arial"/>
          <w:bCs/>
          <w:color w:val="2C2C2C"/>
          <w:u w:val="single" w:color="5F5F5F"/>
        </w:rPr>
        <w:t xml:space="preserve"> </w:t>
      </w:r>
      <w:r w:rsidRPr="00972764">
        <w:rPr>
          <w:rFonts w:ascii="Arial" w:hAnsi="Arial" w:cs="Arial"/>
          <w:bCs/>
          <w:color w:val="2C2C2C"/>
          <w:u w:val="single" w:color="5F5F5F"/>
        </w:rPr>
        <w:t>do:</w:t>
      </w:r>
    </w:p>
    <w:p w14:paraId="7BA9D97F" w14:textId="77777777" w:rsidR="005735EB" w:rsidRPr="00972764" w:rsidRDefault="00FF6212" w:rsidP="005A1B9B">
      <w:pPr>
        <w:pStyle w:val="Akapitzlist"/>
        <w:numPr>
          <w:ilvl w:val="2"/>
          <w:numId w:val="1"/>
        </w:numPr>
        <w:tabs>
          <w:tab w:val="left" w:pos="1517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wpłaty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zaoferowanej 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przyjętej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przez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Zarząd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Spółdzielni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kwoty,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 xml:space="preserve">równowartości </w:t>
      </w:r>
      <w:r w:rsidRPr="00972764">
        <w:rPr>
          <w:rFonts w:ascii="Arial" w:hAnsi="Arial" w:cs="Arial"/>
          <w:bCs/>
          <w:color w:val="1D1D1D"/>
        </w:rPr>
        <w:t>lokalu,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będącego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przedmiotem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przetargu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,</w:t>
      </w:r>
    </w:p>
    <w:p w14:paraId="3E09E56F" w14:textId="77777777" w:rsidR="005735EB" w:rsidRPr="00972764" w:rsidRDefault="00FF6212" w:rsidP="005A1B9B">
      <w:pPr>
        <w:pStyle w:val="Akapitzlist"/>
        <w:numPr>
          <w:ilvl w:val="2"/>
          <w:numId w:val="1"/>
        </w:numPr>
        <w:tabs>
          <w:tab w:val="left" w:pos="1516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pokrycia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wszelkich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kosztów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notarialnych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związanych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z:</w:t>
      </w:r>
    </w:p>
    <w:p w14:paraId="1CB39663" w14:textId="77777777" w:rsidR="005735EB" w:rsidRPr="00FF6212" w:rsidRDefault="00FF6212" w:rsidP="005A1B9B">
      <w:pPr>
        <w:pStyle w:val="Akapitzlist"/>
        <w:numPr>
          <w:ilvl w:val="3"/>
          <w:numId w:val="1"/>
        </w:numPr>
        <w:tabs>
          <w:tab w:val="left" w:pos="1746"/>
        </w:tabs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FF6212">
        <w:rPr>
          <w:rFonts w:ascii="Arial" w:hAnsi="Arial" w:cs="Arial"/>
          <w:bCs/>
          <w:color w:val="1D1D1D"/>
        </w:rPr>
        <w:t xml:space="preserve">zawarciem umowy o ustanowienie i przeniesienie własności lokalu będącego </w:t>
      </w:r>
      <w:r w:rsidRPr="00FF6212">
        <w:rPr>
          <w:rFonts w:ascii="Arial" w:hAnsi="Arial" w:cs="Arial"/>
          <w:bCs/>
          <w:color w:val="1D1D1D"/>
        </w:rPr>
        <w:t>przedmiotem</w:t>
      </w:r>
      <w:r w:rsidRPr="00FF6212">
        <w:rPr>
          <w:rFonts w:ascii="Arial" w:hAnsi="Arial" w:cs="Arial"/>
          <w:bCs/>
          <w:color w:val="1D1D1D"/>
        </w:rPr>
        <w:t xml:space="preserve"> </w:t>
      </w:r>
      <w:r w:rsidRPr="00FF6212">
        <w:rPr>
          <w:rFonts w:ascii="Arial" w:hAnsi="Arial" w:cs="Arial"/>
          <w:bCs/>
          <w:color w:val="1D1D1D"/>
        </w:rPr>
        <w:t>ogłoszonego</w:t>
      </w:r>
      <w:r w:rsidRPr="00FF6212">
        <w:rPr>
          <w:rFonts w:ascii="Arial" w:hAnsi="Arial" w:cs="Arial"/>
          <w:bCs/>
          <w:color w:val="1D1D1D"/>
        </w:rPr>
        <w:t xml:space="preserve"> </w:t>
      </w:r>
      <w:r w:rsidRPr="00FF6212">
        <w:rPr>
          <w:rFonts w:ascii="Arial" w:hAnsi="Arial" w:cs="Arial"/>
          <w:bCs/>
          <w:color w:val="1D1D1D"/>
        </w:rPr>
        <w:t>przetargu</w:t>
      </w:r>
      <w:r w:rsidRPr="00FF6212">
        <w:rPr>
          <w:rFonts w:ascii="Arial" w:hAnsi="Arial" w:cs="Arial"/>
          <w:bCs/>
          <w:color w:val="1D1D1D"/>
        </w:rPr>
        <w:t xml:space="preserve"> </w:t>
      </w:r>
      <w:r w:rsidRPr="00FF6212">
        <w:rPr>
          <w:rFonts w:ascii="Arial" w:hAnsi="Arial" w:cs="Arial"/>
          <w:bCs/>
          <w:color w:val="1D1D1D"/>
        </w:rPr>
        <w:t>*</w:t>
      </w:r>
      <w:r w:rsidRPr="00FF6212">
        <w:rPr>
          <w:rFonts w:ascii="Arial" w:hAnsi="Arial" w:cs="Arial"/>
          <w:bCs/>
          <w:color w:val="1D1D1D"/>
        </w:rPr>
        <w:t xml:space="preserve"> </w:t>
      </w:r>
      <w:r w:rsidRPr="00FF6212">
        <w:rPr>
          <w:rFonts w:ascii="Arial" w:hAnsi="Arial" w:cs="Arial"/>
          <w:bCs/>
          <w:color w:val="1D1D1D"/>
        </w:rPr>
        <w:t>lub</w:t>
      </w:r>
    </w:p>
    <w:p w14:paraId="309D1D3F" w14:textId="4452CBA9" w:rsidR="005735EB" w:rsidRPr="00FF6212" w:rsidRDefault="00FF6212" w:rsidP="005A1B9B">
      <w:pPr>
        <w:pStyle w:val="Akapitzlist"/>
        <w:numPr>
          <w:ilvl w:val="3"/>
          <w:numId w:val="1"/>
        </w:numPr>
        <w:tabs>
          <w:tab w:val="left" w:pos="1519"/>
          <w:tab w:val="left" w:pos="1745"/>
        </w:tabs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FF6212">
        <w:rPr>
          <w:rFonts w:ascii="Arial" w:hAnsi="Arial" w:cs="Arial"/>
          <w:bCs/>
          <w:strike/>
          <w:color w:val="1D1D1D"/>
        </w:rPr>
        <w:t xml:space="preserve">zawarciem umowy przedwstępnej do ustanowienia prawa odrębnej własności </w:t>
      </w:r>
      <w:r w:rsidRPr="00FF6212">
        <w:rPr>
          <w:rFonts w:ascii="Arial" w:hAnsi="Arial" w:cs="Arial"/>
          <w:bCs/>
          <w:strike/>
          <w:color w:val="1D1D1D"/>
        </w:rPr>
        <w:t>lokalu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="005A1B9B" w:rsidRPr="00FF6212">
        <w:rPr>
          <w:rFonts w:ascii="Arial" w:hAnsi="Arial" w:cs="Arial"/>
          <w:bCs/>
          <w:strike/>
          <w:color w:val="1D1D1D"/>
        </w:rPr>
        <w:br/>
      </w:r>
      <w:r w:rsidRPr="00FF6212">
        <w:rPr>
          <w:rFonts w:ascii="Arial" w:hAnsi="Arial" w:cs="Arial"/>
          <w:bCs/>
          <w:strike/>
          <w:color w:val="1D1D1D"/>
        </w:rPr>
        <w:t>i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przeniesienia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jego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własności,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w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której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Spółdzielnia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zobowiązuje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się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 xml:space="preserve">do </w:t>
      </w:r>
      <w:r w:rsidRPr="00FF6212">
        <w:rPr>
          <w:rFonts w:ascii="Arial" w:hAnsi="Arial" w:cs="Arial"/>
          <w:bCs/>
          <w:strike/>
          <w:color w:val="1D1D1D"/>
        </w:rPr>
        <w:t>przeniesienia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własności lokalu, o której mowa w§ 1 ust.2 pkt 2 Regulaminu,</w:t>
      </w:r>
    </w:p>
    <w:p w14:paraId="1677C617" w14:textId="77777777" w:rsidR="005735EB" w:rsidRPr="00972764" w:rsidRDefault="00FF6212" w:rsidP="005A1B9B">
      <w:pPr>
        <w:pStyle w:val="Akapitzlist"/>
        <w:numPr>
          <w:ilvl w:val="2"/>
          <w:numId w:val="1"/>
        </w:numPr>
        <w:tabs>
          <w:tab w:val="left" w:pos="1516"/>
        </w:tabs>
        <w:spacing w:before="120" w:line="23" w:lineRule="atLeast"/>
        <w:ind w:left="709" w:hanging="425"/>
        <w:jc w:val="both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uiszczania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opłat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za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używanie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lokalu,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od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dnia:</w:t>
      </w:r>
    </w:p>
    <w:p w14:paraId="0BF72FC8" w14:textId="77777777" w:rsidR="005735EB" w:rsidRPr="00FF6212" w:rsidRDefault="00FF6212" w:rsidP="005A1B9B">
      <w:pPr>
        <w:pStyle w:val="Akapitzlist"/>
        <w:numPr>
          <w:ilvl w:val="3"/>
          <w:numId w:val="1"/>
        </w:numPr>
        <w:tabs>
          <w:tab w:val="left" w:pos="1531"/>
          <w:tab w:val="left" w:pos="1753"/>
        </w:tabs>
        <w:spacing w:before="120" w:line="23" w:lineRule="atLeast"/>
        <w:ind w:left="1134" w:hanging="425"/>
        <w:jc w:val="both"/>
        <w:rPr>
          <w:rFonts w:ascii="Arial" w:hAnsi="Arial" w:cs="Arial"/>
          <w:bCs/>
        </w:rPr>
      </w:pPr>
      <w:r w:rsidRPr="00FF6212">
        <w:rPr>
          <w:rFonts w:ascii="Arial" w:hAnsi="Arial" w:cs="Arial"/>
          <w:bCs/>
          <w:color w:val="1D1D1D"/>
        </w:rPr>
        <w:t xml:space="preserve">zawarcia umowy o ustanowienie i przeniesienie własności lokalu będącego </w:t>
      </w:r>
      <w:r w:rsidRPr="00FF6212">
        <w:rPr>
          <w:rFonts w:ascii="Arial" w:hAnsi="Arial" w:cs="Arial"/>
          <w:bCs/>
          <w:color w:val="1D1D1D"/>
        </w:rPr>
        <w:t>przedmiotem ogłoszonego przetargu * lub</w:t>
      </w:r>
    </w:p>
    <w:p w14:paraId="24F0D3D0" w14:textId="375BE62A" w:rsidR="005735EB" w:rsidRPr="00FF6212" w:rsidRDefault="00FF6212" w:rsidP="005A1B9B">
      <w:pPr>
        <w:pStyle w:val="Akapitzlist"/>
        <w:numPr>
          <w:ilvl w:val="3"/>
          <w:numId w:val="1"/>
        </w:numPr>
        <w:tabs>
          <w:tab w:val="left" w:pos="1531"/>
          <w:tab w:val="left" w:pos="1752"/>
        </w:tabs>
        <w:spacing w:before="120" w:line="23" w:lineRule="atLeast"/>
        <w:ind w:left="1134" w:hanging="425"/>
        <w:jc w:val="both"/>
        <w:rPr>
          <w:rFonts w:ascii="Arial" w:hAnsi="Arial" w:cs="Arial"/>
          <w:bCs/>
          <w:strike/>
        </w:rPr>
      </w:pPr>
      <w:r w:rsidRPr="00FF6212">
        <w:rPr>
          <w:rFonts w:ascii="Arial" w:hAnsi="Arial" w:cs="Arial"/>
          <w:bCs/>
          <w:strike/>
          <w:color w:val="1D1D1D"/>
        </w:rPr>
        <w:t xml:space="preserve">zawarcia umowy przedwstępnej do ustanowienia prawa odrębnej własności lokalu </w:t>
      </w:r>
      <w:r w:rsidR="005A1B9B" w:rsidRPr="00FF6212">
        <w:rPr>
          <w:rFonts w:ascii="Arial" w:hAnsi="Arial" w:cs="Arial"/>
          <w:bCs/>
          <w:strike/>
          <w:color w:val="1D1D1D"/>
        </w:rPr>
        <w:br/>
      </w:r>
      <w:r w:rsidRPr="00FF6212">
        <w:rPr>
          <w:rFonts w:ascii="Arial" w:hAnsi="Arial" w:cs="Arial"/>
          <w:bCs/>
          <w:strike/>
          <w:color w:val="1D1D1D"/>
        </w:rPr>
        <w:t xml:space="preserve">i </w:t>
      </w:r>
      <w:r w:rsidRPr="00FF6212">
        <w:rPr>
          <w:rFonts w:ascii="Arial" w:hAnsi="Arial" w:cs="Arial"/>
          <w:bCs/>
          <w:strike/>
          <w:color w:val="1D1D1D"/>
        </w:rPr>
        <w:t>przeniesienia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jego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własności, w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której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Spółdzielnia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zobowiązuje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się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do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 xml:space="preserve">przeniesienia </w:t>
      </w:r>
      <w:r w:rsidRPr="00FF6212">
        <w:rPr>
          <w:rFonts w:ascii="Arial" w:hAnsi="Arial" w:cs="Arial"/>
          <w:bCs/>
          <w:strike/>
          <w:color w:val="1D1D1D"/>
        </w:rPr>
        <w:t>własności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lokalu,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o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której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mowa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w§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1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ust.2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pkt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2</w:t>
      </w:r>
      <w:r w:rsidRPr="00FF6212">
        <w:rPr>
          <w:rFonts w:ascii="Arial" w:hAnsi="Arial" w:cs="Arial"/>
          <w:bCs/>
          <w:strike/>
          <w:color w:val="1D1D1D"/>
        </w:rPr>
        <w:t xml:space="preserve"> </w:t>
      </w:r>
      <w:r w:rsidRPr="00FF6212">
        <w:rPr>
          <w:rFonts w:ascii="Arial" w:hAnsi="Arial" w:cs="Arial"/>
          <w:bCs/>
          <w:strike/>
          <w:color w:val="1D1D1D"/>
        </w:rPr>
        <w:t>Regulaminu,</w:t>
      </w:r>
    </w:p>
    <w:p w14:paraId="45FAA954" w14:textId="77777777" w:rsidR="005735EB" w:rsidRPr="00FF6212" w:rsidRDefault="005735EB" w:rsidP="005A1B9B">
      <w:pPr>
        <w:pStyle w:val="Tekstpodstawowy"/>
        <w:spacing w:before="120" w:line="23" w:lineRule="atLeast"/>
        <w:jc w:val="both"/>
        <w:rPr>
          <w:rFonts w:ascii="Arial" w:hAnsi="Arial" w:cs="Arial"/>
          <w:b w:val="0"/>
          <w:strike/>
          <w:sz w:val="22"/>
          <w:szCs w:val="22"/>
        </w:rPr>
      </w:pPr>
    </w:p>
    <w:p w14:paraId="537FFF3A" w14:textId="64E01221" w:rsidR="005735EB" w:rsidRPr="00972764" w:rsidRDefault="005A1B9B" w:rsidP="005A1B9B">
      <w:pPr>
        <w:pStyle w:val="Tekstpodstawowy"/>
        <w:spacing w:before="120" w:line="23" w:lineRule="atLeast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………………………………….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…………………………………</w:t>
      </w:r>
    </w:p>
    <w:p w14:paraId="1D41A1EE" w14:textId="7CF3ABBA" w:rsidR="005A1B9B" w:rsidRPr="00972764" w:rsidRDefault="00FF6212" w:rsidP="005A1B9B">
      <w:pPr>
        <w:spacing w:before="120" w:line="23" w:lineRule="atLeast"/>
        <w:jc w:val="center"/>
        <w:rPr>
          <w:rFonts w:ascii="Arial" w:hAnsi="Arial" w:cs="Arial"/>
          <w:bCs/>
        </w:rPr>
      </w:pPr>
      <w:r w:rsidRPr="00972764">
        <w:rPr>
          <w:rFonts w:ascii="Arial" w:hAnsi="Arial" w:cs="Arial"/>
          <w:bCs/>
          <w:color w:val="1D1D1D"/>
        </w:rPr>
        <w:t>Podpis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oferenta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-</w:t>
      </w:r>
      <w:r w:rsidRPr="00972764">
        <w:rPr>
          <w:rFonts w:ascii="Arial" w:hAnsi="Arial" w:cs="Arial"/>
          <w:bCs/>
          <w:color w:val="1D1D1D"/>
        </w:rPr>
        <w:t xml:space="preserve"> </w:t>
      </w:r>
      <w:r w:rsidRPr="00972764">
        <w:rPr>
          <w:rFonts w:ascii="Arial" w:hAnsi="Arial" w:cs="Arial"/>
          <w:bCs/>
          <w:color w:val="1D1D1D"/>
        </w:rPr>
        <w:t>licytanta</w:t>
      </w:r>
      <w:r w:rsidR="005A1B9B" w:rsidRPr="005A1B9B">
        <w:rPr>
          <w:rFonts w:ascii="Arial" w:hAnsi="Arial" w:cs="Arial"/>
          <w:bCs/>
          <w:color w:val="1D1D1D"/>
          <w:position w:val="1"/>
        </w:rPr>
        <w:t xml:space="preserve"> </w:t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>
        <w:rPr>
          <w:rFonts w:ascii="Arial" w:hAnsi="Arial" w:cs="Arial"/>
          <w:bCs/>
          <w:color w:val="1D1D1D"/>
          <w:position w:val="1"/>
        </w:rPr>
        <w:tab/>
      </w:r>
      <w:r w:rsidR="005A1B9B" w:rsidRPr="00972764">
        <w:rPr>
          <w:rFonts w:ascii="Arial" w:hAnsi="Arial" w:cs="Arial"/>
          <w:bCs/>
          <w:color w:val="1D1D1D"/>
          <w:position w:val="1"/>
        </w:rPr>
        <w:t>p</w:t>
      </w:r>
      <w:r w:rsidR="005A1B9B" w:rsidRPr="00972764">
        <w:rPr>
          <w:rFonts w:ascii="Arial" w:hAnsi="Arial" w:cs="Arial"/>
          <w:bCs/>
          <w:color w:val="1D1D1D"/>
        </w:rPr>
        <w:t>odpis współmałżonka</w:t>
      </w:r>
    </w:p>
    <w:p w14:paraId="75F601A8" w14:textId="79EDD65D" w:rsidR="005735EB" w:rsidRPr="00972764" w:rsidRDefault="005735EB" w:rsidP="005A1B9B">
      <w:pPr>
        <w:spacing w:before="120" w:line="23" w:lineRule="atLeast"/>
        <w:jc w:val="both"/>
        <w:rPr>
          <w:rFonts w:ascii="Arial" w:hAnsi="Arial" w:cs="Arial"/>
          <w:bCs/>
        </w:rPr>
      </w:pPr>
    </w:p>
    <w:p w14:paraId="79AA7D58" w14:textId="77777777" w:rsidR="005735EB" w:rsidRPr="005A1B9B" w:rsidRDefault="00FF6212" w:rsidP="005A1B9B">
      <w:pPr>
        <w:spacing w:before="120"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A1B9B">
        <w:rPr>
          <w:rFonts w:ascii="Arial" w:hAnsi="Arial" w:cs="Arial"/>
          <w:bCs/>
          <w:color w:val="1D1D1D"/>
          <w:sz w:val="20"/>
          <w:szCs w:val="20"/>
        </w:rPr>
        <w:t>*niepotrzebne</w:t>
      </w:r>
      <w:r w:rsidRPr="005A1B9B">
        <w:rPr>
          <w:rFonts w:ascii="Arial" w:hAnsi="Arial" w:cs="Arial"/>
          <w:bCs/>
          <w:color w:val="1D1D1D"/>
          <w:sz w:val="20"/>
          <w:szCs w:val="20"/>
        </w:rPr>
        <w:t xml:space="preserve"> </w:t>
      </w:r>
      <w:r w:rsidRPr="005A1B9B">
        <w:rPr>
          <w:rFonts w:ascii="Arial" w:hAnsi="Arial" w:cs="Arial"/>
          <w:bCs/>
          <w:color w:val="1D1D1D"/>
          <w:sz w:val="20"/>
          <w:szCs w:val="20"/>
        </w:rPr>
        <w:t>skreślić</w:t>
      </w:r>
    </w:p>
    <w:p w14:paraId="03EA953B" w14:textId="77777777" w:rsidR="005A1B9B" w:rsidRPr="00972764" w:rsidRDefault="005A1B9B">
      <w:pPr>
        <w:spacing w:before="120" w:line="23" w:lineRule="atLeast"/>
        <w:jc w:val="both"/>
        <w:rPr>
          <w:rFonts w:ascii="Arial" w:hAnsi="Arial" w:cs="Arial"/>
          <w:bCs/>
        </w:rPr>
      </w:pPr>
    </w:p>
    <w:sectPr w:rsidR="005A1B9B" w:rsidRPr="00972764" w:rsidSect="00972764">
      <w:type w:val="continuous"/>
      <w:pgSz w:w="11910" w:h="16840"/>
      <w:pgMar w:top="1440" w:right="1080" w:bottom="1440" w:left="1080" w:header="708" w:footer="708" w:gutter="0"/>
      <w:cols w:space="328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5D7"/>
    <w:multiLevelType w:val="hybridMultilevel"/>
    <w:tmpl w:val="5D8635B0"/>
    <w:lvl w:ilvl="0" w:tplc="FA32D352">
      <w:start w:val="1"/>
      <w:numFmt w:val="decimal"/>
      <w:lvlText w:val="%1)"/>
      <w:lvlJc w:val="left"/>
      <w:pPr>
        <w:ind w:left="193" w:hanging="253"/>
        <w:jc w:val="left"/>
      </w:pPr>
      <w:rPr>
        <w:rFonts w:hint="default"/>
        <w:spacing w:val="0"/>
        <w:w w:val="86"/>
        <w:lang w:val="pl-PL" w:eastAsia="en-US" w:bidi="ar-SA"/>
      </w:rPr>
    </w:lvl>
    <w:lvl w:ilvl="1" w:tplc="15DA9F74">
      <w:start w:val="1"/>
      <w:numFmt w:val="lowerLetter"/>
      <w:lvlText w:val="%2)"/>
      <w:lvlJc w:val="left"/>
      <w:pPr>
        <w:ind w:left="1266" w:hanging="350"/>
        <w:jc w:val="left"/>
      </w:pPr>
      <w:rPr>
        <w:rFonts w:ascii="Arial" w:eastAsia="Calibri" w:hAnsi="Arial" w:cs="Arial"/>
        <w:b w:val="0"/>
        <w:bCs w:val="0"/>
        <w:i w:val="0"/>
        <w:iCs w:val="0"/>
        <w:color w:val="1F1F1F"/>
        <w:spacing w:val="0"/>
        <w:w w:val="100"/>
        <w:sz w:val="22"/>
        <w:szCs w:val="22"/>
        <w:lang w:val="pl-PL" w:eastAsia="en-US" w:bidi="ar-SA"/>
      </w:rPr>
    </w:lvl>
    <w:lvl w:ilvl="2" w:tplc="115A289C">
      <w:start w:val="1"/>
      <w:numFmt w:val="decimal"/>
      <w:lvlText w:val="%3)"/>
      <w:lvlJc w:val="left"/>
      <w:pPr>
        <w:ind w:left="1517" w:hanging="408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l-PL" w:eastAsia="en-US" w:bidi="ar-SA"/>
      </w:rPr>
    </w:lvl>
    <w:lvl w:ilvl="3" w:tplc="00949A2A">
      <w:start w:val="1"/>
      <w:numFmt w:val="lowerLetter"/>
      <w:lvlText w:val="%4)"/>
      <w:lvlJc w:val="left"/>
      <w:pPr>
        <w:ind w:left="1519" w:hanging="225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color w:val="1D1D1D"/>
        <w:spacing w:val="0"/>
        <w:w w:val="100"/>
        <w:sz w:val="22"/>
        <w:szCs w:val="22"/>
        <w:lang w:val="pl-PL" w:eastAsia="en-US" w:bidi="ar-SA"/>
      </w:rPr>
    </w:lvl>
    <w:lvl w:ilvl="4" w:tplc="7A069442">
      <w:numFmt w:val="bullet"/>
      <w:lvlText w:val="•"/>
      <w:lvlJc w:val="left"/>
      <w:pPr>
        <w:ind w:left="2660" w:hanging="225"/>
      </w:pPr>
      <w:rPr>
        <w:rFonts w:hint="default"/>
        <w:lang w:val="pl-PL" w:eastAsia="en-US" w:bidi="ar-SA"/>
      </w:rPr>
    </w:lvl>
    <w:lvl w:ilvl="5" w:tplc="1C7E58A2">
      <w:numFmt w:val="bullet"/>
      <w:lvlText w:val="•"/>
      <w:lvlJc w:val="left"/>
      <w:pPr>
        <w:ind w:left="3781" w:hanging="225"/>
      </w:pPr>
      <w:rPr>
        <w:rFonts w:hint="default"/>
        <w:lang w:val="pl-PL" w:eastAsia="en-US" w:bidi="ar-SA"/>
      </w:rPr>
    </w:lvl>
    <w:lvl w:ilvl="6" w:tplc="951E12F8">
      <w:numFmt w:val="bullet"/>
      <w:lvlText w:val="•"/>
      <w:lvlJc w:val="left"/>
      <w:pPr>
        <w:ind w:left="4902" w:hanging="225"/>
      </w:pPr>
      <w:rPr>
        <w:rFonts w:hint="default"/>
        <w:lang w:val="pl-PL" w:eastAsia="en-US" w:bidi="ar-SA"/>
      </w:rPr>
    </w:lvl>
    <w:lvl w:ilvl="7" w:tplc="02A48540">
      <w:numFmt w:val="bullet"/>
      <w:lvlText w:val="•"/>
      <w:lvlJc w:val="left"/>
      <w:pPr>
        <w:ind w:left="6023" w:hanging="225"/>
      </w:pPr>
      <w:rPr>
        <w:rFonts w:hint="default"/>
        <w:lang w:val="pl-PL" w:eastAsia="en-US" w:bidi="ar-SA"/>
      </w:rPr>
    </w:lvl>
    <w:lvl w:ilvl="8" w:tplc="53240554">
      <w:numFmt w:val="bullet"/>
      <w:lvlText w:val="•"/>
      <w:lvlJc w:val="left"/>
      <w:pPr>
        <w:ind w:left="7144" w:hanging="225"/>
      </w:pPr>
      <w:rPr>
        <w:rFonts w:hint="default"/>
        <w:lang w:val="pl-PL" w:eastAsia="en-US" w:bidi="ar-SA"/>
      </w:rPr>
    </w:lvl>
  </w:abstractNum>
  <w:num w:numId="1" w16cid:durableId="17834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EB"/>
    <w:rsid w:val="001065D2"/>
    <w:rsid w:val="00344FD1"/>
    <w:rsid w:val="005735EB"/>
    <w:rsid w:val="005A1B9B"/>
    <w:rsid w:val="00972764"/>
    <w:rsid w:val="00A8253F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0AC0"/>
  <w15:docId w15:val="{778086B5-B8A1-4D2D-8BB2-E66BE8EF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64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3"/>
      <w:szCs w:val="23"/>
    </w:rPr>
  </w:style>
  <w:style w:type="paragraph" w:styleId="Tytu">
    <w:name w:val="Title"/>
    <w:basedOn w:val="Normalny"/>
    <w:uiPriority w:val="10"/>
    <w:qFormat/>
    <w:pPr>
      <w:spacing w:before="1"/>
      <w:ind w:right="7"/>
      <w:jc w:val="center"/>
    </w:pPr>
    <w:rPr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pPr>
      <w:spacing w:before="6"/>
      <w:ind w:left="1516" w:hanging="41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Uch.RN nr 53 z 26.10.2020.pdf</vt:lpstr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Uch.RN nr 53 z 26.10.2020.pdf</dc:title>
  <dc:creator>daniel</dc:creator>
  <cp:lastModifiedBy>Katarzyna Wąsowska-Garcia</cp:lastModifiedBy>
  <cp:revision>3</cp:revision>
  <dcterms:created xsi:type="dcterms:W3CDTF">2024-12-02T12:48:00Z</dcterms:created>
  <dcterms:modified xsi:type="dcterms:W3CDTF">2024-12-02T12:54:00Z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Adobe Acrobat Pro (64-bit) 24 Paper Capture Plug-in</vt:lpwstr>
  </property>
</Properties>
</file>